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6E8" w:rsidRPr="002034CC" w:rsidRDefault="00F116E8">
      <w:pPr>
        <w:rPr>
          <w:rFonts w:ascii="Trebuchet MS" w:hAnsi="Trebuchet MS"/>
          <w:i/>
          <w:sz w:val="36"/>
          <w:szCs w:val="36"/>
          <w:u w:val="single"/>
        </w:rPr>
      </w:pPr>
      <w:r w:rsidRPr="002034CC">
        <w:rPr>
          <w:rFonts w:ascii="Trebuchet MS" w:hAnsi="Trebuchet MS"/>
          <w:i/>
          <w:sz w:val="36"/>
          <w:szCs w:val="36"/>
          <w:u w:val="single"/>
        </w:rPr>
        <w:t>Before the Event:</w:t>
      </w:r>
    </w:p>
    <w:p w:rsidR="00F116E8" w:rsidRPr="002034CC" w:rsidRDefault="00F116E8">
      <w:pPr>
        <w:rPr>
          <w:rFonts w:ascii="Trebuchet MS" w:hAnsi="Trebuchet MS"/>
          <w:b/>
          <w:i/>
          <w:u w:val="single"/>
        </w:rPr>
      </w:pPr>
      <w:r w:rsidRPr="002034CC">
        <w:rPr>
          <w:rFonts w:ascii="Trebuchet MS" w:hAnsi="Trebuchet MS"/>
          <w:b/>
          <w:i/>
          <w:u w:val="single"/>
        </w:rPr>
        <w:t>Preparation of team</w:t>
      </w:r>
    </w:p>
    <w:p w:rsidR="00F116E8" w:rsidRPr="002034CC" w:rsidRDefault="00F116E8" w:rsidP="00F116E8">
      <w:pPr>
        <w:pStyle w:val="ListParagraph"/>
        <w:numPr>
          <w:ilvl w:val="0"/>
          <w:numId w:val="3"/>
        </w:numPr>
        <w:rPr>
          <w:rFonts w:ascii="Trebuchet MS" w:hAnsi="Trebuchet MS"/>
        </w:rPr>
      </w:pPr>
      <w:r w:rsidRPr="002034CC">
        <w:rPr>
          <w:rFonts w:ascii="Trebuchet MS" w:hAnsi="Trebuchet MS"/>
        </w:rPr>
        <w:t>Build team – team meeting prior to event. To include plans and also safe and sound refresher</w:t>
      </w:r>
    </w:p>
    <w:p w:rsidR="00D40954" w:rsidRPr="002034CC" w:rsidRDefault="00F116E8" w:rsidP="00D40954">
      <w:pPr>
        <w:pStyle w:val="ListParagraph"/>
        <w:numPr>
          <w:ilvl w:val="0"/>
          <w:numId w:val="3"/>
        </w:numPr>
        <w:rPr>
          <w:rFonts w:ascii="Trebuchet MS" w:hAnsi="Trebuchet MS"/>
        </w:rPr>
      </w:pPr>
      <w:r w:rsidRPr="002034CC">
        <w:rPr>
          <w:rFonts w:ascii="Trebuchet MS" w:hAnsi="Trebuchet MS"/>
        </w:rPr>
        <w:t>Ensure all team have role descriptions (</w:t>
      </w:r>
      <w:r w:rsidR="0039264D" w:rsidRPr="002034CC">
        <w:rPr>
          <w:rFonts w:ascii="Trebuchet MS" w:hAnsi="Trebuchet MS"/>
        </w:rPr>
        <w:t>Event Director/ Pastoral Care Team Member</w:t>
      </w:r>
      <w:r w:rsidRPr="002034CC">
        <w:rPr>
          <w:rFonts w:ascii="Trebuchet MS" w:hAnsi="Trebuchet MS"/>
        </w:rPr>
        <w:t>)</w:t>
      </w:r>
      <w:r w:rsidR="0039264D" w:rsidRPr="002034CC">
        <w:rPr>
          <w:rFonts w:ascii="Trebuchet MS" w:hAnsi="Trebuchet MS"/>
        </w:rPr>
        <w:t xml:space="preserve">  </w:t>
      </w:r>
    </w:p>
    <w:p w:rsidR="0039264D" w:rsidRPr="002034CC" w:rsidRDefault="0039264D" w:rsidP="00D40954">
      <w:pPr>
        <w:pStyle w:val="ListParagraph"/>
        <w:numPr>
          <w:ilvl w:val="0"/>
          <w:numId w:val="3"/>
        </w:numPr>
        <w:rPr>
          <w:rFonts w:ascii="Trebuchet MS" w:hAnsi="Trebuchet MS"/>
        </w:rPr>
      </w:pPr>
      <w:r w:rsidRPr="002034CC">
        <w:rPr>
          <w:rFonts w:ascii="Trebuchet MS" w:hAnsi="Trebuchet MS"/>
        </w:rPr>
        <w:t>Any team members who are not currently Children’s workers need to fill in the R1 form with their personal details ( some aspects such as the car usage is not relevant)</w:t>
      </w:r>
    </w:p>
    <w:p w:rsidR="00F116E8" w:rsidRPr="002034CC" w:rsidRDefault="00F116E8" w:rsidP="00F116E8">
      <w:pPr>
        <w:pStyle w:val="ListParagraph"/>
        <w:numPr>
          <w:ilvl w:val="0"/>
          <w:numId w:val="3"/>
        </w:numPr>
        <w:rPr>
          <w:rFonts w:ascii="Trebuchet MS" w:hAnsi="Trebuchet MS"/>
        </w:rPr>
      </w:pPr>
      <w:r w:rsidRPr="002034CC">
        <w:rPr>
          <w:rFonts w:ascii="Trebuchet MS" w:hAnsi="Trebuchet MS"/>
        </w:rPr>
        <w:t>Ensure all staff have signed code of conduct</w:t>
      </w:r>
    </w:p>
    <w:p w:rsidR="00D40954" w:rsidRPr="002034CC" w:rsidRDefault="00D40954" w:rsidP="00D40954">
      <w:pPr>
        <w:pStyle w:val="ListParagraph"/>
        <w:numPr>
          <w:ilvl w:val="0"/>
          <w:numId w:val="3"/>
        </w:numPr>
        <w:rPr>
          <w:rFonts w:ascii="Trebuchet MS" w:hAnsi="Trebuchet MS"/>
        </w:rPr>
      </w:pPr>
      <w:r w:rsidRPr="002034CC">
        <w:rPr>
          <w:rFonts w:ascii="Trebuchet MS" w:hAnsi="Trebuchet MS"/>
        </w:rPr>
        <w:t>Ensure that team all have current DBS</w:t>
      </w:r>
    </w:p>
    <w:p w:rsidR="00D40954" w:rsidRPr="002034CC" w:rsidRDefault="00D40954" w:rsidP="00D40954">
      <w:pPr>
        <w:pStyle w:val="ListParagraph"/>
        <w:rPr>
          <w:rFonts w:ascii="Trebuchet MS" w:hAnsi="Trebuchet MS"/>
        </w:rPr>
      </w:pPr>
    </w:p>
    <w:p w:rsidR="00F116E8" w:rsidRPr="002034CC" w:rsidRDefault="00F116E8">
      <w:pPr>
        <w:rPr>
          <w:rFonts w:ascii="Trebuchet MS" w:hAnsi="Trebuchet MS"/>
          <w:b/>
          <w:i/>
          <w:u w:val="single"/>
        </w:rPr>
      </w:pPr>
    </w:p>
    <w:p w:rsidR="00FD00C5" w:rsidRPr="002034CC" w:rsidRDefault="00FD00C5" w:rsidP="00F116E8">
      <w:pPr>
        <w:rPr>
          <w:rFonts w:ascii="Trebuchet MS" w:hAnsi="Trebuchet MS"/>
          <w:b/>
          <w:i/>
          <w:u w:val="single"/>
        </w:rPr>
      </w:pPr>
      <w:r w:rsidRPr="002034CC">
        <w:rPr>
          <w:rFonts w:ascii="Trebuchet MS" w:hAnsi="Trebuchet MS"/>
          <w:b/>
          <w:i/>
          <w:u w:val="single"/>
        </w:rPr>
        <w:t>Preparation for building:</w:t>
      </w:r>
    </w:p>
    <w:p w:rsidR="00FD00C5" w:rsidRPr="002034CC" w:rsidRDefault="00FD00C5" w:rsidP="00F116E8">
      <w:pPr>
        <w:pStyle w:val="ListParagraph"/>
        <w:numPr>
          <w:ilvl w:val="0"/>
          <w:numId w:val="2"/>
        </w:numPr>
        <w:rPr>
          <w:rFonts w:ascii="Trebuchet MS" w:hAnsi="Trebuchet MS"/>
        </w:rPr>
      </w:pPr>
      <w:r w:rsidRPr="002034CC">
        <w:rPr>
          <w:rFonts w:ascii="Trebuchet MS" w:hAnsi="Trebuchet MS"/>
        </w:rPr>
        <w:t>Ensure risk assessment is written</w:t>
      </w:r>
      <w:r w:rsidR="00C02C81" w:rsidRPr="002034CC">
        <w:rPr>
          <w:rFonts w:ascii="Trebuchet MS" w:hAnsi="Trebuchet MS"/>
        </w:rPr>
        <w:t xml:space="preserve"> </w:t>
      </w:r>
    </w:p>
    <w:p w:rsidR="00FD00C5" w:rsidRPr="002034CC" w:rsidRDefault="00FD00C5" w:rsidP="00F116E8">
      <w:pPr>
        <w:pStyle w:val="ListParagraph"/>
        <w:numPr>
          <w:ilvl w:val="0"/>
          <w:numId w:val="2"/>
        </w:numPr>
        <w:rPr>
          <w:rFonts w:ascii="Trebuchet MS" w:hAnsi="Trebuchet MS"/>
        </w:rPr>
      </w:pPr>
      <w:r w:rsidRPr="002034CC">
        <w:rPr>
          <w:rFonts w:ascii="Trebuchet MS" w:hAnsi="Trebuchet MS"/>
        </w:rPr>
        <w:t>Ensure safe and sound poster is displayed</w:t>
      </w:r>
    </w:p>
    <w:p w:rsidR="00FD00C5" w:rsidRPr="002034CC" w:rsidRDefault="00FD00C5" w:rsidP="00F116E8">
      <w:pPr>
        <w:pStyle w:val="ListParagraph"/>
        <w:numPr>
          <w:ilvl w:val="0"/>
          <w:numId w:val="2"/>
        </w:numPr>
        <w:rPr>
          <w:rFonts w:ascii="Trebuchet MS" w:hAnsi="Trebuchet MS"/>
        </w:rPr>
      </w:pPr>
      <w:r w:rsidRPr="002034CC">
        <w:rPr>
          <w:rFonts w:ascii="Trebuchet MS" w:hAnsi="Trebuchet MS"/>
        </w:rPr>
        <w:t xml:space="preserve">Ensure </w:t>
      </w:r>
      <w:proofErr w:type="spellStart"/>
      <w:r w:rsidRPr="002034CC">
        <w:rPr>
          <w:rFonts w:ascii="Trebuchet MS" w:hAnsi="Trebuchet MS"/>
        </w:rPr>
        <w:t>childline</w:t>
      </w:r>
      <w:proofErr w:type="spellEnd"/>
      <w:r w:rsidRPr="002034CC">
        <w:rPr>
          <w:rFonts w:ascii="Trebuchet MS" w:hAnsi="Trebuchet MS"/>
        </w:rPr>
        <w:t xml:space="preserve"> poster is displayed</w:t>
      </w:r>
    </w:p>
    <w:p w:rsidR="00FD00C5" w:rsidRPr="002034CC" w:rsidRDefault="00FD00C5" w:rsidP="00F116E8">
      <w:pPr>
        <w:pStyle w:val="ListParagraph"/>
        <w:numPr>
          <w:ilvl w:val="0"/>
          <w:numId w:val="2"/>
        </w:numPr>
        <w:rPr>
          <w:rFonts w:ascii="Trebuchet MS" w:hAnsi="Trebuchet MS"/>
        </w:rPr>
      </w:pPr>
      <w:r w:rsidRPr="002034CC">
        <w:rPr>
          <w:rFonts w:ascii="Trebuchet MS" w:hAnsi="Trebuchet MS"/>
        </w:rPr>
        <w:t>Ensure no entry signs are available for rooms that the children must no go in (e.g. kitchen)</w:t>
      </w:r>
    </w:p>
    <w:p w:rsidR="00FD00C5" w:rsidRPr="002034CC" w:rsidRDefault="00FD00C5" w:rsidP="00F116E8">
      <w:pPr>
        <w:pStyle w:val="ListParagraph"/>
        <w:numPr>
          <w:ilvl w:val="0"/>
          <w:numId w:val="2"/>
        </w:numPr>
        <w:rPr>
          <w:rFonts w:ascii="Trebuchet MS" w:hAnsi="Trebuchet MS"/>
        </w:rPr>
      </w:pPr>
      <w:r w:rsidRPr="002034CC">
        <w:rPr>
          <w:rFonts w:ascii="Trebuchet MS" w:hAnsi="Trebuchet MS"/>
        </w:rPr>
        <w:t>Ensure separate toilets for children and adults. If not available, ensure a sign is available to place on toilet door so children and adults are not in the toilets at the same time (appendix)</w:t>
      </w:r>
    </w:p>
    <w:p w:rsidR="002B39C0" w:rsidRPr="002034CC" w:rsidRDefault="002B39C0" w:rsidP="002B39C0">
      <w:pPr>
        <w:autoSpaceDE w:val="0"/>
        <w:autoSpaceDN w:val="0"/>
        <w:adjustRightInd w:val="0"/>
        <w:spacing w:after="0" w:line="240" w:lineRule="auto"/>
        <w:rPr>
          <w:rFonts w:ascii="Trebuchet MS" w:hAnsi="Trebuchet MS"/>
        </w:rPr>
      </w:pPr>
      <w:r w:rsidRPr="002034CC">
        <w:rPr>
          <w:rFonts w:ascii="Trebuchet MS" w:hAnsi="Trebuchet MS"/>
        </w:rPr>
        <w:t xml:space="preserve">It is important to note that OFSTED must be notified if you are caring for children under the age of eight for more than two hours in a day. </w:t>
      </w:r>
    </w:p>
    <w:p w:rsidR="002B39C0" w:rsidRPr="002034CC" w:rsidRDefault="002B39C0" w:rsidP="002B39C0">
      <w:pPr>
        <w:rPr>
          <w:rFonts w:ascii="Trebuchet MS" w:hAnsi="Trebuchet MS" w:cs="Helv"/>
          <w:color w:val="000000"/>
        </w:rPr>
      </w:pPr>
      <w:r w:rsidRPr="002034CC">
        <w:rPr>
          <w:rFonts w:ascii="Trebuchet MS" w:hAnsi="Trebuchet MS" w:cs="Helv"/>
          <w:color w:val="000000"/>
        </w:rPr>
        <w:t>All of the SA Early Years settings are registered under the Salvation Army Company Number. Although the Holiday Clubs are not 'registered activities' they still operate under the Salvation Army Company Number and this is why we need to inform OFSTED.</w:t>
      </w:r>
    </w:p>
    <w:p w:rsidR="002B39C0" w:rsidRPr="002034CC" w:rsidRDefault="002B39C0" w:rsidP="002B39C0">
      <w:pPr>
        <w:rPr>
          <w:rFonts w:ascii="Trebuchet MS" w:hAnsi="Trebuchet MS" w:cs="Helv"/>
          <w:color w:val="000000"/>
          <w:sz w:val="20"/>
          <w:szCs w:val="20"/>
        </w:rPr>
      </w:pPr>
      <w:r w:rsidRPr="002034CC">
        <w:rPr>
          <w:rFonts w:ascii="Trebuchet MS" w:hAnsi="Trebuchet MS" w:cs="Helv"/>
          <w:color w:val="000000"/>
        </w:rPr>
        <w:t>If</w:t>
      </w:r>
      <w:r w:rsidRPr="002034CC">
        <w:rPr>
          <w:rFonts w:ascii="Trebuchet MS" w:hAnsi="Trebuchet MS" w:cs="Helv"/>
          <w:color w:val="000000"/>
          <w:sz w:val="20"/>
          <w:szCs w:val="20"/>
        </w:rPr>
        <w:t xml:space="preserve"> you need further assistance with this, please contact your Regional Children’s Specialist.</w:t>
      </w:r>
    </w:p>
    <w:p w:rsidR="00F116E8" w:rsidRPr="002034CC" w:rsidRDefault="00F116E8" w:rsidP="002B39C0">
      <w:pPr>
        <w:rPr>
          <w:rFonts w:ascii="Trebuchet MS" w:hAnsi="Trebuchet MS"/>
          <w:i/>
          <w:sz w:val="36"/>
          <w:szCs w:val="36"/>
          <w:u w:val="single"/>
        </w:rPr>
      </w:pPr>
      <w:r w:rsidRPr="002034CC">
        <w:rPr>
          <w:rFonts w:ascii="Trebuchet MS" w:hAnsi="Trebuchet MS"/>
          <w:i/>
          <w:sz w:val="36"/>
          <w:szCs w:val="36"/>
          <w:u w:val="single"/>
        </w:rPr>
        <w:t xml:space="preserve">Holiday Club </w:t>
      </w:r>
    </w:p>
    <w:p w:rsidR="00FD00C5" w:rsidRPr="002034CC" w:rsidRDefault="00FD00C5" w:rsidP="00FD00C5">
      <w:pPr>
        <w:rPr>
          <w:rFonts w:ascii="Trebuchet MS" w:hAnsi="Trebuchet MS"/>
          <w:b/>
          <w:i/>
          <w:u w:val="single"/>
        </w:rPr>
      </w:pPr>
      <w:r w:rsidRPr="002034CC">
        <w:rPr>
          <w:rFonts w:ascii="Trebuchet MS" w:hAnsi="Trebuchet MS"/>
          <w:b/>
          <w:i/>
          <w:u w:val="single"/>
        </w:rPr>
        <w:t>Registration:</w:t>
      </w:r>
    </w:p>
    <w:p w:rsidR="00FD00C5" w:rsidRPr="002034CC" w:rsidRDefault="00FD00C5" w:rsidP="00FD00C5">
      <w:pPr>
        <w:rPr>
          <w:rFonts w:ascii="Trebuchet MS" w:hAnsi="Trebuchet MS"/>
        </w:rPr>
      </w:pPr>
      <w:r w:rsidRPr="002034CC">
        <w:rPr>
          <w:rFonts w:ascii="Trebuchet MS" w:hAnsi="Trebuchet MS"/>
        </w:rPr>
        <w:t>Forms provided</w:t>
      </w:r>
      <w:r w:rsidR="00BA6F72" w:rsidRPr="002034CC">
        <w:rPr>
          <w:rFonts w:ascii="Trebuchet MS" w:hAnsi="Trebuchet MS"/>
        </w:rPr>
        <w:t>:</w:t>
      </w:r>
    </w:p>
    <w:p w:rsidR="00F116E8" w:rsidRPr="002034CC" w:rsidRDefault="00F116E8" w:rsidP="00BA6F72">
      <w:pPr>
        <w:pStyle w:val="ListParagraph"/>
        <w:numPr>
          <w:ilvl w:val="0"/>
          <w:numId w:val="1"/>
        </w:numPr>
        <w:rPr>
          <w:rFonts w:ascii="Trebuchet MS" w:hAnsi="Trebuchet MS"/>
        </w:rPr>
      </w:pPr>
      <w:r w:rsidRPr="002034CC">
        <w:rPr>
          <w:rFonts w:ascii="Trebuchet MS" w:hAnsi="Trebuchet MS"/>
        </w:rPr>
        <w:t>Registration forms</w:t>
      </w:r>
    </w:p>
    <w:p w:rsidR="00BA6F72" w:rsidRPr="002034CC" w:rsidRDefault="00BA6F72" w:rsidP="00BA6F72">
      <w:pPr>
        <w:pStyle w:val="ListParagraph"/>
        <w:numPr>
          <w:ilvl w:val="0"/>
          <w:numId w:val="1"/>
        </w:numPr>
        <w:rPr>
          <w:rFonts w:ascii="Trebuchet MS" w:hAnsi="Trebuchet MS"/>
        </w:rPr>
      </w:pPr>
      <w:r w:rsidRPr="002034CC">
        <w:rPr>
          <w:rFonts w:ascii="Trebuchet MS" w:hAnsi="Trebuchet MS"/>
        </w:rPr>
        <w:t>Medical consent forms</w:t>
      </w:r>
    </w:p>
    <w:p w:rsidR="00BA6F72" w:rsidRPr="002034CC" w:rsidRDefault="00BA6F72" w:rsidP="00BA6F72">
      <w:pPr>
        <w:pStyle w:val="ListParagraph"/>
        <w:numPr>
          <w:ilvl w:val="0"/>
          <w:numId w:val="1"/>
        </w:numPr>
        <w:rPr>
          <w:rFonts w:ascii="Trebuchet MS" w:hAnsi="Trebuchet MS"/>
        </w:rPr>
      </w:pPr>
      <w:r w:rsidRPr="002034CC">
        <w:rPr>
          <w:rFonts w:ascii="Trebuchet MS" w:hAnsi="Trebuchet MS"/>
        </w:rPr>
        <w:t>Code of conduct</w:t>
      </w:r>
    </w:p>
    <w:p w:rsidR="00C02C81" w:rsidRPr="002034CC" w:rsidRDefault="00BA6F72" w:rsidP="00C02C81">
      <w:pPr>
        <w:pStyle w:val="ListParagraph"/>
        <w:numPr>
          <w:ilvl w:val="0"/>
          <w:numId w:val="1"/>
        </w:numPr>
        <w:rPr>
          <w:rFonts w:ascii="Trebuchet MS" w:hAnsi="Trebuchet MS"/>
        </w:rPr>
      </w:pPr>
      <w:r w:rsidRPr="002034CC">
        <w:rPr>
          <w:rFonts w:ascii="Trebuchet MS" w:hAnsi="Trebuchet MS"/>
        </w:rPr>
        <w:t>Photo consent forms</w:t>
      </w:r>
    </w:p>
    <w:p w:rsidR="00C02C81" w:rsidRPr="002034CC" w:rsidRDefault="00C02C81" w:rsidP="00C02C81">
      <w:pPr>
        <w:ind w:left="360"/>
        <w:rPr>
          <w:rFonts w:ascii="Trebuchet MS" w:hAnsi="Trebuchet MS"/>
        </w:rPr>
      </w:pPr>
      <w:r w:rsidRPr="002034CC">
        <w:rPr>
          <w:rFonts w:ascii="Trebuchet MS" w:hAnsi="Trebuchet MS"/>
        </w:rPr>
        <w:t>All of the above need filling in as part of the registration process.</w:t>
      </w:r>
    </w:p>
    <w:p w:rsidR="00BA6F72" w:rsidRPr="002034CC" w:rsidRDefault="00F116E8" w:rsidP="00BA6F72">
      <w:pPr>
        <w:pStyle w:val="ListParagraph"/>
        <w:numPr>
          <w:ilvl w:val="0"/>
          <w:numId w:val="1"/>
        </w:numPr>
        <w:rPr>
          <w:rFonts w:ascii="Trebuchet MS" w:hAnsi="Trebuchet MS"/>
        </w:rPr>
      </w:pPr>
      <w:r w:rsidRPr="002034CC">
        <w:rPr>
          <w:rFonts w:ascii="Trebuchet MS" w:hAnsi="Trebuchet MS"/>
        </w:rPr>
        <w:t>Name badges for lanyards (kept each day)</w:t>
      </w:r>
    </w:p>
    <w:p w:rsidR="0088276C" w:rsidRPr="002034CC" w:rsidRDefault="0088276C" w:rsidP="00BA6F72">
      <w:pPr>
        <w:pStyle w:val="ListParagraph"/>
        <w:numPr>
          <w:ilvl w:val="0"/>
          <w:numId w:val="1"/>
        </w:numPr>
        <w:rPr>
          <w:rFonts w:ascii="Trebuchet MS" w:hAnsi="Trebuchet MS"/>
        </w:rPr>
      </w:pPr>
      <w:r w:rsidRPr="002034CC">
        <w:rPr>
          <w:rFonts w:ascii="Trebuchet MS" w:hAnsi="Trebuchet MS"/>
        </w:rPr>
        <w:lastRenderedPageBreak/>
        <w:t>Register for signing in and out</w:t>
      </w:r>
    </w:p>
    <w:p w:rsidR="00BA6F72" w:rsidRPr="002034CC" w:rsidRDefault="00BA6F72" w:rsidP="00FD00C5">
      <w:pPr>
        <w:rPr>
          <w:rFonts w:ascii="Trebuchet MS" w:hAnsi="Trebuchet MS"/>
        </w:rPr>
      </w:pPr>
    </w:p>
    <w:p w:rsidR="00FD00C5" w:rsidRPr="002034CC" w:rsidRDefault="00FD00C5" w:rsidP="00FD00C5">
      <w:pPr>
        <w:rPr>
          <w:rFonts w:ascii="Trebuchet MS" w:hAnsi="Trebuchet MS"/>
        </w:rPr>
      </w:pPr>
      <w:r w:rsidRPr="002034CC">
        <w:rPr>
          <w:rFonts w:ascii="Trebuchet MS" w:hAnsi="Trebuchet MS"/>
        </w:rPr>
        <w:t>Children must not attend unless forms are filled in and signed by parents/ guardians</w:t>
      </w:r>
    </w:p>
    <w:p w:rsidR="00FD00C5" w:rsidRPr="002034CC" w:rsidRDefault="00FD00C5" w:rsidP="00FD00C5">
      <w:pPr>
        <w:rPr>
          <w:rFonts w:ascii="Trebuchet MS" w:hAnsi="Trebuchet MS"/>
        </w:rPr>
      </w:pPr>
      <w:r w:rsidRPr="002034CC">
        <w:rPr>
          <w:rFonts w:ascii="Trebuchet MS" w:hAnsi="Trebuchet MS"/>
        </w:rPr>
        <w:t>Children signed in each morning and provided with badge (in appendix) parents to sign in.</w:t>
      </w:r>
    </w:p>
    <w:p w:rsidR="00FD00C5" w:rsidRPr="002034CC" w:rsidRDefault="00FD00C5" w:rsidP="00FD00C5">
      <w:pPr>
        <w:rPr>
          <w:rFonts w:ascii="Trebuchet MS" w:hAnsi="Trebuchet MS"/>
        </w:rPr>
      </w:pPr>
      <w:r w:rsidRPr="002034CC">
        <w:rPr>
          <w:rFonts w:ascii="Trebuchet MS" w:hAnsi="Trebuchet MS"/>
        </w:rPr>
        <w:t>Named person given for pick up and password given (recorded separately)</w:t>
      </w:r>
    </w:p>
    <w:p w:rsidR="00F116E8" w:rsidRPr="002034CC" w:rsidRDefault="00F116E8" w:rsidP="00FD00C5">
      <w:pPr>
        <w:rPr>
          <w:rFonts w:ascii="Trebuchet MS" w:hAnsi="Trebuchet MS"/>
        </w:rPr>
      </w:pPr>
    </w:p>
    <w:p w:rsidR="00C02C81" w:rsidRPr="002034CC" w:rsidRDefault="00C02C81" w:rsidP="00FD00C5">
      <w:pPr>
        <w:rPr>
          <w:rFonts w:ascii="Trebuchet MS" w:hAnsi="Trebuchet MS"/>
          <w:b/>
          <w:i/>
          <w:u w:val="single"/>
        </w:rPr>
      </w:pPr>
    </w:p>
    <w:p w:rsidR="00F116E8" w:rsidRPr="002034CC" w:rsidRDefault="00F116E8" w:rsidP="00FD00C5">
      <w:pPr>
        <w:rPr>
          <w:rFonts w:ascii="Trebuchet MS" w:hAnsi="Trebuchet MS"/>
          <w:b/>
          <w:i/>
          <w:u w:val="single"/>
        </w:rPr>
      </w:pPr>
      <w:r w:rsidRPr="002034CC">
        <w:rPr>
          <w:rFonts w:ascii="Trebuchet MS" w:hAnsi="Trebuchet MS"/>
          <w:b/>
          <w:i/>
          <w:u w:val="single"/>
        </w:rPr>
        <w:t>Daily</w:t>
      </w:r>
    </w:p>
    <w:p w:rsidR="00F116E8" w:rsidRPr="002034CC" w:rsidRDefault="00F116E8" w:rsidP="00F116E8">
      <w:pPr>
        <w:pStyle w:val="ListParagraph"/>
        <w:numPr>
          <w:ilvl w:val="0"/>
          <w:numId w:val="4"/>
        </w:numPr>
        <w:rPr>
          <w:rFonts w:ascii="Trebuchet MS" w:hAnsi="Trebuchet MS"/>
        </w:rPr>
      </w:pPr>
      <w:r w:rsidRPr="002034CC">
        <w:rPr>
          <w:rFonts w:ascii="Trebuchet MS" w:hAnsi="Trebuchet MS"/>
        </w:rPr>
        <w:t>Team Meeting after session</w:t>
      </w:r>
      <w:r w:rsidR="00D40954" w:rsidRPr="002034CC">
        <w:rPr>
          <w:rFonts w:ascii="Trebuchet MS" w:hAnsi="Trebuchet MS"/>
        </w:rPr>
        <w:t xml:space="preserve">  - notes recorded on team debrief sheet</w:t>
      </w:r>
    </w:p>
    <w:p w:rsidR="00F116E8" w:rsidRPr="002034CC" w:rsidRDefault="00F116E8" w:rsidP="00F116E8">
      <w:pPr>
        <w:pStyle w:val="ListParagraph"/>
        <w:numPr>
          <w:ilvl w:val="0"/>
          <w:numId w:val="4"/>
        </w:numPr>
        <w:rPr>
          <w:rFonts w:ascii="Trebuchet MS" w:hAnsi="Trebuchet MS"/>
        </w:rPr>
      </w:pPr>
      <w:r w:rsidRPr="002034CC">
        <w:rPr>
          <w:rFonts w:ascii="Trebuchet MS" w:hAnsi="Trebuchet MS"/>
        </w:rPr>
        <w:t>Session logs completed</w:t>
      </w:r>
      <w:r w:rsidR="00D40954" w:rsidRPr="002034CC">
        <w:rPr>
          <w:rFonts w:ascii="Trebuchet MS" w:hAnsi="Trebuchet MS"/>
        </w:rPr>
        <w:t xml:space="preserve"> and any minutes recorded</w:t>
      </w:r>
    </w:p>
    <w:p w:rsidR="00F116E8" w:rsidRPr="002034CC" w:rsidRDefault="00F116E8" w:rsidP="00F116E8">
      <w:pPr>
        <w:pStyle w:val="ListParagraph"/>
        <w:numPr>
          <w:ilvl w:val="0"/>
          <w:numId w:val="4"/>
        </w:numPr>
        <w:rPr>
          <w:rFonts w:ascii="Trebuchet MS" w:hAnsi="Trebuchet MS"/>
        </w:rPr>
      </w:pPr>
      <w:r w:rsidRPr="002034CC">
        <w:rPr>
          <w:rFonts w:ascii="Trebuchet MS" w:hAnsi="Trebuchet MS"/>
        </w:rPr>
        <w:t>Notice of concern sheets available if needed</w:t>
      </w:r>
    </w:p>
    <w:p w:rsidR="00C02C81" w:rsidRPr="002034CC" w:rsidRDefault="00C02C81" w:rsidP="00F116E8">
      <w:pPr>
        <w:pStyle w:val="ListParagraph"/>
        <w:numPr>
          <w:ilvl w:val="0"/>
          <w:numId w:val="4"/>
        </w:numPr>
        <w:rPr>
          <w:rFonts w:ascii="Trebuchet MS" w:hAnsi="Trebuchet MS"/>
        </w:rPr>
      </w:pPr>
      <w:r w:rsidRPr="002034CC">
        <w:rPr>
          <w:rFonts w:ascii="Trebuchet MS" w:hAnsi="Trebuchet MS"/>
        </w:rPr>
        <w:t>Accident forms for parents</w:t>
      </w:r>
    </w:p>
    <w:p w:rsidR="00F116E8" w:rsidRPr="002034CC" w:rsidRDefault="00F116E8" w:rsidP="00F116E8">
      <w:pPr>
        <w:rPr>
          <w:rFonts w:ascii="Trebuchet MS" w:hAnsi="Trebuchet MS"/>
          <w:i/>
          <w:sz w:val="36"/>
          <w:szCs w:val="36"/>
          <w:u w:val="single"/>
        </w:rPr>
      </w:pPr>
      <w:r w:rsidRPr="002034CC">
        <w:rPr>
          <w:rFonts w:ascii="Trebuchet MS" w:hAnsi="Trebuchet MS"/>
          <w:i/>
          <w:sz w:val="36"/>
          <w:szCs w:val="36"/>
          <w:u w:val="single"/>
        </w:rPr>
        <w:t>After event</w:t>
      </w:r>
    </w:p>
    <w:p w:rsidR="002B39C0" w:rsidRPr="002034CC" w:rsidRDefault="002B39C0" w:rsidP="00F116E8">
      <w:pPr>
        <w:pStyle w:val="ListParagraph"/>
        <w:numPr>
          <w:ilvl w:val="0"/>
          <w:numId w:val="5"/>
        </w:numPr>
        <w:rPr>
          <w:rFonts w:ascii="Trebuchet MS" w:hAnsi="Trebuchet MS"/>
        </w:rPr>
      </w:pPr>
      <w:r w:rsidRPr="002034CC">
        <w:rPr>
          <w:rFonts w:ascii="Trebuchet MS" w:hAnsi="Trebuchet MS"/>
        </w:rPr>
        <w:t>Team debrief</w:t>
      </w:r>
    </w:p>
    <w:p w:rsidR="002B39C0" w:rsidRPr="002034CC" w:rsidRDefault="002B39C0" w:rsidP="002B39C0">
      <w:pPr>
        <w:pStyle w:val="ListParagraph"/>
        <w:numPr>
          <w:ilvl w:val="0"/>
          <w:numId w:val="5"/>
        </w:numPr>
        <w:rPr>
          <w:rFonts w:ascii="Trebuchet MS" w:hAnsi="Trebuchet MS"/>
        </w:rPr>
      </w:pPr>
      <w:r w:rsidRPr="002034CC">
        <w:rPr>
          <w:rFonts w:ascii="Trebuchet MS" w:hAnsi="Trebuchet MS"/>
        </w:rPr>
        <w:t xml:space="preserve">Evaluation forms </w:t>
      </w:r>
    </w:p>
    <w:p w:rsidR="002B39C0" w:rsidRPr="002034CC" w:rsidRDefault="002B39C0" w:rsidP="002B39C0">
      <w:pPr>
        <w:pStyle w:val="ListParagraph"/>
        <w:rPr>
          <w:rFonts w:ascii="Trebuchet MS" w:hAnsi="Trebuchet MS"/>
        </w:rPr>
      </w:pPr>
    </w:p>
    <w:p w:rsidR="00FD00C5" w:rsidRPr="002034CC" w:rsidRDefault="00FD00C5">
      <w:pPr>
        <w:rPr>
          <w:rFonts w:ascii="Trebuchet MS" w:hAnsi="Trebuchet MS"/>
        </w:rPr>
      </w:pPr>
    </w:p>
    <w:p w:rsidR="002B39C0" w:rsidRPr="002034CC" w:rsidRDefault="002B39C0">
      <w:pPr>
        <w:rPr>
          <w:rFonts w:ascii="Trebuchet MS" w:hAnsi="Trebuchet MS"/>
          <w:i/>
          <w:sz w:val="36"/>
          <w:szCs w:val="36"/>
          <w:u w:val="single"/>
        </w:rPr>
      </w:pPr>
    </w:p>
    <w:p w:rsidR="002B39C0" w:rsidRPr="002034CC" w:rsidRDefault="002B39C0">
      <w:pPr>
        <w:rPr>
          <w:rFonts w:ascii="Trebuchet MS" w:hAnsi="Trebuchet MS"/>
          <w:i/>
          <w:sz w:val="36"/>
          <w:szCs w:val="36"/>
          <w:u w:val="single"/>
        </w:rPr>
      </w:pPr>
    </w:p>
    <w:p w:rsidR="002B39C0" w:rsidRPr="002034CC" w:rsidRDefault="002B39C0">
      <w:pPr>
        <w:rPr>
          <w:rFonts w:ascii="Trebuchet MS" w:hAnsi="Trebuchet MS"/>
          <w:i/>
          <w:sz w:val="36"/>
          <w:szCs w:val="36"/>
          <w:u w:val="single"/>
        </w:rPr>
      </w:pPr>
    </w:p>
    <w:p w:rsidR="002B39C0" w:rsidRPr="002034CC" w:rsidRDefault="002B39C0">
      <w:pPr>
        <w:rPr>
          <w:rFonts w:ascii="Trebuchet MS" w:hAnsi="Trebuchet MS"/>
          <w:i/>
          <w:sz w:val="36"/>
          <w:szCs w:val="36"/>
          <w:u w:val="single"/>
        </w:rPr>
      </w:pPr>
    </w:p>
    <w:p w:rsidR="002B39C0" w:rsidRPr="002034CC" w:rsidRDefault="002B39C0">
      <w:pPr>
        <w:rPr>
          <w:rFonts w:ascii="Trebuchet MS" w:hAnsi="Trebuchet MS"/>
          <w:i/>
          <w:sz w:val="36"/>
          <w:szCs w:val="36"/>
          <w:u w:val="single"/>
        </w:rPr>
      </w:pPr>
    </w:p>
    <w:p w:rsidR="002B39C0" w:rsidRPr="002034CC" w:rsidRDefault="002B39C0">
      <w:pPr>
        <w:rPr>
          <w:rFonts w:ascii="Trebuchet MS" w:hAnsi="Trebuchet MS"/>
          <w:i/>
          <w:sz w:val="36"/>
          <w:szCs w:val="36"/>
          <w:u w:val="single"/>
        </w:rPr>
      </w:pPr>
    </w:p>
    <w:p w:rsidR="002B39C0" w:rsidRPr="002034CC" w:rsidRDefault="002B39C0">
      <w:pPr>
        <w:rPr>
          <w:rFonts w:ascii="Trebuchet MS" w:hAnsi="Trebuchet MS"/>
          <w:i/>
          <w:sz w:val="36"/>
          <w:szCs w:val="36"/>
          <w:u w:val="single"/>
        </w:rPr>
      </w:pPr>
    </w:p>
    <w:p w:rsidR="002B39C0" w:rsidRPr="002034CC" w:rsidRDefault="002B39C0">
      <w:pPr>
        <w:rPr>
          <w:rFonts w:ascii="Trebuchet MS" w:hAnsi="Trebuchet MS"/>
          <w:i/>
          <w:sz w:val="36"/>
          <w:szCs w:val="36"/>
          <w:u w:val="single"/>
        </w:rPr>
      </w:pPr>
    </w:p>
    <w:p w:rsidR="002B39C0" w:rsidRPr="002034CC" w:rsidRDefault="002B39C0">
      <w:pPr>
        <w:rPr>
          <w:rFonts w:ascii="Trebuchet MS" w:hAnsi="Trebuchet MS"/>
          <w:i/>
          <w:sz w:val="36"/>
          <w:szCs w:val="36"/>
          <w:u w:val="single"/>
        </w:rPr>
      </w:pPr>
    </w:p>
    <w:p w:rsidR="002B39C0" w:rsidRPr="002034CC" w:rsidRDefault="002B39C0">
      <w:pPr>
        <w:rPr>
          <w:rFonts w:ascii="Trebuchet MS" w:hAnsi="Trebuchet MS"/>
          <w:i/>
          <w:sz w:val="36"/>
          <w:szCs w:val="36"/>
          <w:u w:val="single"/>
        </w:rPr>
      </w:pPr>
    </w:p>
    <w:p w:rsidR="002B39C0" w:rsidRPr="00C843B9" w:rsidRDefault="002B39C0">
      <w:pPr>
        <w:rPr>
          <w:rFonts w:ascii="Trebuchet MS" w:hAnsi="Trebuchet MS"/>
          <w:i/>
          <w:u w:val="single"/>
        </w:rPr>
      </w:pPr>
      <w:bookmarkStart w:id="0" w:name="_GoBack"/>
    </w:p>
    <w:p w:rsidR="0088276C" w:rsidRPr="00C843B9" w:rsidRDefault="0088276C">
      <w:pPr>
        <w:rPr>
          <w:rFonts w:ascii="Trebuchet MS" w:hAnsi="Trebuchet MS"/>
          <w:i/>
          <w:u w:val="single"/>
        </w:rPr>
      </w:pPr>
      <w:r w:rsidRPr="00C843B9">
        <w:rPr>
          <w:rFonts w:ascii="Trebuchet MS" w:hAnsi="Trebuchet MS"/>
          <w:i/>
          <w:u w:val="single"/>
        </w:rPr>
        <w:t>Checklist of paperwork to print off:</w:t>
      </w:r>
    </w:p>
    <w:tbl>
      <w:tblPr>
        <w:tblStyle w:val="TableGrid"/>
        <w:tblW w:w="0" w:type="auto"/>
        <w:tblLook w:val="04A0" w:firstRow="1" w:lastRow="0" w:firstColumn="1" w:lastColumn="0" w:noHBand="0" w:noVBand="1"/>
      </w:tblPr>
      <w:tblGrid>
        <w:gridCol w:w="4361"/>
        <w:gridCol w:w="1559"/>
      </w:tblGrid>
      <w:tr w:rsidR="0088276C" w:rsidRPr="00C843B9" w:rsidTr="0088276C">
        <w:tc>
          <w:tcPr>
            <w:tcW w:w="4361" w:type="dxa"/>
          </w:tcPr>
          <w:p w:rsidR="0088276C" w:rsidRPr="00C843B9" w:rsidRDefault="0088276C" w:rsidP="0088276C">
            <w:pPr>
              <w:rPr>
                <w:rFonts w:ascii="Trebuchet MS" w:hAnsi="Trebuchet MS"/>
              </w:rPr>
            </w:pPr>
            <w:r w:rsidRPr="00C843B9">
              <w:rPr>
                <w:rFonts w:ascii="Trebuchet MS" w:hAnsi="Trebuchet MS"/>
              </w:rPr>
              <w:t>Paper work</w:t>
            </w:r>
          </w:p>
        </w:tc>
        <w:tc>
          <w:tcPr>
            <w:tcW w:w="1559" w:type="dxa"/>
          </w:tcPr>
          <w:p w:rsidR="0088276C" w:rsidRPr="00C843B9" w:rsidRDefault="0088276C">
            <w:pPr>
              <w:rPr>
                <w:rFonts w:ascii="Trebuchet MS" w:hAnsi="Trebuchet MS"/>
              </w:rPr>
            </w:pPr>
            <w:r w:rsidRPr="00C843B9">
              <w:rPr>
                <w:rFonts w:ascii="Trebuchet MS" w:hAnsi="Trebuchet MS"/>
              </w:rPr>
              <w:t>Printed?</w:t>
            </w:r>
          </w:p>
        </w:tc>
      </w:tr>
      <w:tr w:rsidR="0088276C" w:rsidRPr="00C843B9" w:rsidTr="0088276C">
        <w:tc>
          <w:tcPr>
            <w:tcW w:w="4361" w:type="dxa"/>
          </w:tcPr>
          <w:p w:rsidR="0088276C" w:rsidRPr="00C843B9" w:rsidRDefault="0088276C" w:rsidP="0088276C">
            <w:pPr>
              <w:rPr>
                <w:rFonts w:ascii="Trebuchet MS" w:hAnsi="Trebuchet MS"/>
              </w:rPr>
            </w:pPr>
            <w:r w:rsidRPr="00C843B9">
              <w:rPr>
                <w:rFonts w:ascii="Trebuchet MS" w:hAnsi="Trebuchet MS"/>
              </w:rPr>
              <w:t>Team role descriptions x 2</w:t>
            </w:r>
          </w:p>
          <w:p w:rsidR="002B39C0" w:rsidRPr="00C843B9" w:rsidRDefault="00E916DE" w:rsidP="0088276C">
            <w:pPr>
              <w:rPr>
                <w:rFonts w:ascii="Trebuchet MS" w:hAnsi="Trebuchet MS"/>
              </w:rPr>
            </w:pPr>
            <w:r w:rsidRPr="00C843B9">
              <w:rPr>
                <w:rFonts w:ascii="Trebuchet MS" w:hAnsi="Trebuchet MS"/>
              </w:rPr>
              <w:t>(event director and pastoral care team member)</w:t>
            </w:r>
          </w:p>
        </w:tc>
        <w:tc>
          <w:tcPr>
            <w:tcW w:w="1559" w:type="dxa"/>
          </w:tcPr>
          <w:p w:rsidR="0088276C" w:rsidRPr="00C843B9" w:rsidRDefault="0088276C">
            <w:pPr>
              <w:rPr>
                <w:rFonts w:ascii="Trebuchet MS" w:hAnsi="Trebuchet MS"/>
              </w:rPr>
            </w:pPr>
          </w:p>
        </w:tc>
      </w:tr>
      <w:tr w:rsidR="0088276C" w:rsidRPr="00C843B9" w:rsidTr="0088276C">
        <w:tc>
          <w:tcPr>
            <w:tcW w:w="4361" w:type="dxa"/>
          </w:tcPr>
          <w:p w:rsidR="0088276C" w:rsidRPr="00C843B9" w:rsidRDefault="0088276C">
            <w:pPr>
              <w:rPr>
                <w:rFonts w:ascii="Trebuchet MS" w:hAnsi="Trebuchet MS"/>
              </w:rPr>
            </w:pPr>
            <w:r w:rsidRPr="00C843B9">
              <w:rPr>
                <w:rFonts w:ascii="Trebuchet MS" w:hAnsi="Trebuchet MS"/>
              </w:rPr>
              <w:t>Code of conduct (adult)</w:t>
            </w:r>
          </w:p>
        </w:tc>
        <w:tc>
          <w:tcPr>
            <w:tcW w:w="1559" w:type="dxa"/>
          </w:tcPr>
          <w:p w:rsidR="0088276C" w:rsidRPr="00C843B9" w:rsidRDefault="0088276C">
            <w:pPr>
              <w:rPr>
                <w:rFonts w:ascii="Trebuchet MS" w:hAnsi="Trebuchet MS"/>
              </w:rPr>
            </w:pPr>
          </w:p>
        </w:tc>
      </w:tr>
      <w:tr w:rsidR="0088276C" w:rsidRPr="00C843B9" w:rsidTr="0088276C">
        <w:tc>
          <w:tcPr>
            <w:tcW w:w="4361" w:type="dxa"/>
          </w:tcPr>
          <w:p w:rsidR="0088276C" w:rsidRPr="00C843B9" w:rsidRDefault="0088276C">
            <w:pPr>
              <w:rPr>
                <w:rFonts w:ascii="Trebuchet MS" w:hAnsi="Trebuchet MS"/>
              </w:rPr>
            </w:pPr>
          </w:p>
        </w:tc>
        <w:tc>
          <w:tcPr>
            <w:tcW w:w="1559" w:type="dxa"/>
          </w:tcPr>
          <w:p w:rsidR="0088276C" w:rsidRPr="00C843B9" w:rsidRDefault="0088276C">
            <w:pPr>
              <w:rPr>
                <w:rFonts w:ascii="Trebuchet MS" w:hAnsi="Trebuchet MS"/>
              </w:rPr>
            </w:pPr>
          </w:p>
        </w:tc>
      </w:tr>
      <w:tr w:rsidR="0088276C" w:rsidRPr="00C843B9" w:rsidTr="0088276C">
        <w:tc>
          <w:tcPr>
            <w:tcW w:w="4361" w:type="dxa"/>
          </w:tcPr>
          <w:p w:rsidR="0088276C" w:rsidRPr="00C843B9" w:rsidRDefault="0088276C">
            <w:pPr>
              <w:rPr>
                <w:rFonts w:ascii="Trebuchet MS" w:hAnsi="Trebuchet MS"/>
              </w:rPr>
            </w:pPr>
            <w:r w:rsidRPr="00C843B9">
              <w:rPr>
                <w:rFonts w:ascii="Trebuchet MS" w:hAnsi="Trebuchet MS"/>
              </w:rPr>
              <w:t>Risk assessment paperwork</w:t>
            </w:r>
          </w:p>
        </w:tc>
        <w:tc>
          <w:tcPr>
            <w:tcW w:w="1559" w:type="dxa"/>
          </w:tcPr>
          <w:p w:rsidR="0088276C" w:rsidRPr="00C843B9" w:rsidRDefault="0088276C">
            <w:pPr>
              <w:rPr>
                <w:rFonts w:ascii="Trebuchet MS" w:hAnsi="Trebuchet MS"/>
              </w:rPr>
            </w:pPr>
          </w:p>
        </w:tc>
      </w:tr>
      <w:tr w:rsidR="0088276C" w:rsidRPr="00C843B9" w:rsidTr="0088276C">
        <w:tc>
          <w:tcPr>
            <w:tcW w:w="4361" w:type="dxa"/>
          </w:tcPr>
          <w:p w:rsidR="0088276C" w:rsidRPr="00C843B9" w:rsidRDefault="0088276C">
            <w:pPr>
              <w:rPr>
                <w:rFonts w:ascii="Trebuchet MS" w:hAnsi="Trebuchet MS"/>
              </w:rPr>
            </w:pPr>
            <w:proofErr w:type="spellStart"/>
            <w:r w:rsidRPr="00C843B9">
              <w:rPr>
                <w:rFonts w:ascii="Trebuchet MS" w:hAnsi="Trebuchet MS"/>
              </w:rPr>
              <w:t>Childline</w:t>
            </w:r>
            <w:proofErr w:type="spellEnd"/>
            <w:r w:rsidRPr="00C843B9">
              <w:rPr>
                <w:rFonts w:ascii="Trebuchet MS" w:hAnsi="Trebuchet MS"/>
              </w:rPr>
              <w:t xml:space="preserve"> information</w:t>
            </w:r>
          </w:p>
        </w:tc>
        <w:tc>
          <w:tcPr>
            <w:tcW w:w="1559" w:type="dxa"/>
          </w:tcPr>
          <w:p w:rsidR="0088276C" w:rsidRPr="00C843B9" w:rsidRDefault="0088276C">
            <w:pPr>
              <w:rPr>
                <w:rFonts w:ascii="Trebuchet MS" w:hAnsi="Trebuchet MS"/>
              </w:rPr>
            </w:pPr>
          </w:p>
        </w:tc>
      </w:tr>
      <w:tr w:rsidR="0088276C" w:rsidRPr="00C843B9" w:rsidTr="0088276C">
        <w:tc>
          <w:tcPr>
            <w:tcW w:w="4361" w:type="dxa"/>
          </w:tcPr>
          <w:p w:rsidR="0088276C" w:rsidRPr="00C843B9" w:rsidRDefault="0088276C" w:rsidP="0097218D">
            <w:pPr>
              <w:rPr>
                <w:rFonts w:ascii="Trebuchet MS" w:hAnsi="Trebuchet MS"/>
              </w:rPr>
            </w:pPr>
            <w:r w:rsidRPr="00C843B9">
              <w:rPr>
                <w:rFonts w:ascii="Trebuchet MS" w:hAnsi="Trebuchet MS"/>
              </w:rPr>
              <w:t xml:space="preserve">No entry signs </w:t>
            </w:r>
          </w:p>
        </w:tc>
        <w:tc>
          <w:tcPr>
            <w:tcW w:w="1559" w:type="dxa"/>
          </w:tcPr>
          <w:p w:rsidR="0088276C" w:rsidRPr="00C843B9" w:rsidRDefault="0088276C">
            <w:pPr>
              <w:rPr>
                <w:rFonts w:ascii="Trebuchet MS" w:hAnsi="Trebuchet MS"/>
              </w:rPr>
            </w:pPr>
          </w:p>
        </w:tc>
      </w:tr>
      <w:tr w:rsidR="0088276C" w:rsidRPr="00C843B9" w:rsidTr="0088276C">
        <w:tc>
          <w:tcPr>
            <w:tcW w:w="4361" w:type="dxa"/>
          </w:tcPr>
          <w:p w:rsidR="0088276C" w:rsidRPr="00C843B9" w:rsidRDefault="0088276C" w:rsidP="0097218D">
            <w:pPr>
              <w:rPr>
                <w:rFonts w:ascii="Trebuchet MS" w:hAnsi="Trebuchet MS"/>
              </w:rPr>
            </w:pPr>
            <w:r w:rsidRPr="00C843B9">
              <w:rPr>
                <w:rFonts w:ascii="Trebuchet MS" w:hAnsi="Trebuchet MS"/>
              </w:rPr>
              <w:t xml:space="preserve">Toilet signs </w:t>
            </w:r>
          </w:p>
        </w:tc>
        <w:tc>
          <w:tcPr>
            <w:tcW w:w="1559" w:type="dxa"/>
          </w:tcPr>
          <w:p w:rsidR="0088276C" w:rsidRPr="00C843B9" w:rsidRDefault="0088276C">
            <w:pPr>
              <w:rPr>
                <w:rFonts w:ascii="Trebuchet MS" w:hAnsi="Trebuchet MS"/>
              </w:rPr>
            </w:pPr>
          </w:p>
        </w:tc>
      </w:tr>
      <w:tr w:rsidR="0088276C" w:rsidRPr="00C843B9" w:rsidTr="0088276C">
        <w:tc>
          <w:tcPr>
            <w:tcW w:w="4361" w:type="dxa"/>
          </w:tcPr>
          <w:p w:rsidR="0088276C" w:rsidRPr="00C843B9" w:rsidRDefault="0088276C">
            <w:pPr>
              <w:rPr>
                <w:rFonts w:ascii="Trebuchet MS" w:hAnsi="Trebuchet MS"/>
              </w:rPr>
            </w:pPr>
          </w:p>
        </w:tc>
        <w:tc>
          <w:tcPr>
            <w:tcW w:w="1559" w:type="dxa"/>
          </w:tcPr>
          <w:p w:rsidR="0088276C" w:rsidRPr="00C843B9" w:rsidRDefault="0088276C">
            <w:pPr>
              <w:rPr>
                <w:rFonts w:ascii="Trebuchet MS" w:hAnsi="Trebuchet MS"/>
              </w:rPr>
            </w:pPr>
          </w:p>
        </w:tc>
      </w:tr>
      <w:tr w:rsidR="0088276C" w:rsidRPr="00C843B9" w:rsidTr="0088276C">
        <w:tc>
          <w:tcPr>
            <w:tcW w:w="4361" w:type="dxa"/>
          </w:tcPr>
          <w:p w:rsidR="0088276C" w:rsidRPr="00C843B9" w:rsidRDefault="0088276C">
            <w:pPr>
              <w:rPr>
                <w:rFonts w:ascii="Trebuchet MS" w:hAnsi="Trebuchet MS"/>
              </w:rPr>
            </w:pPr>
            <w:r w:rsidRPr="00C843B9">
              <w:rPr>
                <w:rFonts w:ascii="Trebuchet MS" w:hAnsi="Trebuchet MS"/>
              </w:rPr>
              <w:t>Registration form</w:t>
            </w:r>
          </w:p>
        </w:tc>
        <w:tc>
          <w:tcPr>
            <w:tcW w:w="1559" w:type="dxa"/>
          </w:tcPr>
          <w:p w:rsidR="0088276C" w:rsidRPr="00C843B9" w:rsidRDefault="0088276C">
            <w:pPr>
              <w:rPr>
                <w:rFonts w:ascii="Trebuchet MS" w:hAnsi="Trebuchet MS"/>
              </w:rPr>
            </w:pPr>
          </w:p>
        </w:tc>
      </w:tr>
      <w:tr w:rsidR="0088276C" w:rsidRPr="00C843B9" w:rsidTr="0088276C">
        <w:tc>
          <w:tcPr>
            <w:tcW w:w="4361" w:type="dxa"/>
          </w:tcPr>
          <w:p w:rsidR="0088276C" w:rsidRPr="00C843B9" w:rsidRDefault="0088276C">
            <w:pPr>
              <w:rPr>
                <w:rFonts w:ascii="Trebuchet MS" w:hAnsi="Trebuchet MS"/>
              </w:rPr>
            </w:pPr>
            <w:r w:rsidRPr="00C843B9">
              <w:rPr>
                <w:rFonts w:ascii="Trebuchet MS" w:hAnsi="Trebuchet MS"/>
              </w:rPr>
              <w:t>Medical consent form</w:t>
            </w:r>
          </w:p>
        </w:tc>
        <w:tc>
          <w:tcPr>
            <w:tcW w:w="1559" w:type="dxa"/>
          </w:tcPr>
          <w:p w:rsidR="0088276C" w:rsidRPr="00C843B9" w:rsidRDefault="0088276C">
            <w:pPr>
              <w:rPr>
                <w:rFonts w:ascii="Trebuchet MS" w:hAnsi="Trebuchet MS"/>
              </w:rPr>
            </w:pPr>
          </w:p>
        </w:tc>
      </w:tr>
      <w:tr w:rsidR="0088276C" w:rsidRPr="00C843B9" w:rsidTr="0088276C">
        <w:tc>
          <w:tcPr>
            <w:tcW w:w="4361" w:type="dxa"/>
          </w:tcPr>
          <w:p w:rsidR="002B39C0" w:rsidRPr="00C843B9" w:rsidRDefault="0088276C">
            <w:pPr>
              <w:rPr>
                <w:rFonts w:ascii="Trebuchet MS" w:hAnsi="Trebuchet MS"/>
              </w:rPr>
            </w:pPr>
            <w:r w:rsidRPr="00C843B9">
              <w:rPr>
                <w:rFonts w:ascii="Trebuchet MS" w:hAnsi="Trebuchet MS"/>
              </w:rPr>
              <w:t>Photo consent form</w:t>
            </w:r>
          </w:p>
        </w:tc>
        <w:tc>
          <w:tcPr>
            <w:tcW w:w="1559" w:type="dxa"/>
          </w:tcPr>
          <w:p w:rsidR="0088276C" w:rsidRPr="00C843B9" w:rsidRDefault="0088276C">
            <w:pPr>
              <w:rPr>
                <w:rFonts w:ascii="Trebuchet MS" w:hAnsi="Trebuchet MS"/>
              </w:rPr>
            </w:pPr>
          </w:p>
        </w:tc>
      </w:tr>
      <w:tr w:rsidR="002B39C0" w:rsidRPr="00C843B9" w:rsidTr="0088276C">
        <w:tc>
          <w:tcPr>
            <w:tcW w:w="4361" w:type="dxa"/>
          </w:tcPr>
          <w:p w:rsidR="002B39C0" w:rsidRPr="00C843B9" w:rsidRDefault="002B39C0">
            <w:pPr>
              <w:rPr>
                <w:rFonts w:ascii="Trebuchet MS" w:hAnsi="Trebuchet MS"/>
              </w:rPr>
            </w:pPr>
            <w:r w:rsidRPr="00C843B9">
              <w:rPr>
                <w:rFonts w:ascii="Trebuchet MS" w:hAnsi="Trebuchet MS"/>
              </w:rPr>
              <w:t>Code of conduct (children)</w:t>
            </w:r>
          </w:p>
        </w:tc>
        <w:tc>
          <w:tcPr>
            <w:tcW w:w="1559" w:type="dxa"/>
          </w:tcPr>
          <w:p w:rsidR="002B39C0" w:rsidRPr="00C843B9" w:rsidRDefault="002B39C0">
            <w:pPr>
              <w:rPr>
                <w:rFonts w:ascii="Trebuchet MS" w:hAnsi="Trebuchet MS"/>
              </w:rPr>
            </w:pPr>
          </w:p>
        </w:tc>
      </w:tr>
      <w:tr w:rsidR="0088276C" w:rsidRPr="00C843B9" w:rsidTr="0088276C">
        <w:tc>
          <w:tcPr>
            <w:tcW w:w="4361" w:type="dxa"/>
          </w:tcPr>
          <w:p w:rsidR="0088276C" w:rsidRPr="00C843B9" w:rsidRDefault="0088276C">
            <w:pPr>
              <w:rPr>
                <w:rFonts w:ascii="Trebuchet MS" w:hAnsi="Trebuchet MS"/>
              </w:rPr>
            </w:pPr>
            <w:r w:rsidRPr="00C843B9">
              <w:rPr>
                <w:rFonts w:ascii="Trebuchet MS" w:hAnsi="Trebuchet MS"/>
              </w:rPr>
              <w:t>Name badges</w:t>
            </w:r>
          </w:p>
        </w:tc>
        <w:tc>
          <w:tcPr>
            <w:tcW w:w="1559" w:type="dxa"/>
          </w:tcPr>
          <w:p w:rsidR="0088276C" w:rsidRPr="00C843B9" w:rsidRDefault="0088276C">
            <w:pPr>
              <w:rPr>
                <w:rFonts w:ascii="Trebuchet MS" w:hAnsi="Trebuchet MS"/>
              </w:rPr>
            </w:pPr>
          </w:p>
        </w:tc>
      </w:tr>
      <w:tr w:rsidR="0088276C" w:rsidRPr="00C843B9" w:rsidTr="0088276C">
        <w:tc>
          <w:tcPr>
            <w:tcW w:w="4361" w:type="dxa"/>
          </w:tcPr>
          <w:p w:rsidR="0088276C" w:rsidRPr="00C843B9" w:rsidRDefault="0088276C">
            <w:pPr>
              <w:rPr>
                <w:rFonts w:ascii="Trebuchet MS" w:hAnsi="Trebuchet MS"/>
              </w:rPr>
            </w:pPr>
            <w:r w:rsidRPr="00C843B9">
              <w:rPr>
                <w:rFonts w:ascii="Trebuchet MS" w:hAnsi="Trebuchet MS"/>
              </w:rPr>
              <w:t xml:space="preserve">Register </w:t>
            </w:r>
          </w:p>
        </w:tc>
        <w:tc>
          <w:tcPr>
            <w:tcW w:w="1559" w:type="dxa"/>
          </w:tcPr>
          <w:p w:rsidR="0088276C" w:rsidRPr="00C843B9" w:rsidRDefault="0088276C">
            <w:pPr>
              <w:rPr>
                <w:rFonts w:ascii="Trebuchet MS" w:hAnsi="Trebuchet MS"/>
              </w:rPr>
            </w:pPr>
          </w:p>
        </w:tc>
      </w:tr>
      <w:tr w:rsidR="0088276C" w:rsidRPr="00C843B9" w:rsidTr="0088276C">
        <w:tc>
          <w:tcPr>
            <w:tcW w:w="4361" w:type="dxa"/>
          </w:tcPr>
          <w:p w:rsidR="0088276C" w:rsidRPr="00C843B9" w:rsidRDefault="0088276C">
            <w:pPr>
              <w:rPr>
                <w:rFonts w:ascii="Trebuchet MS" w:hAnsi="Trebuchet MS"/>
              </w:rPr>
            </w:pPr>
          </w:p>
        </w:tc>
        <w:tc>
          <w:tcPr>
            <w:tcW w:w="1559" w:type="dxa"/>
          </w:tcPr>
          <w:p w:rsidR="0088276C" w:rsidRPr="00C843B9" w:rsidRDefault="0088276C">
            <w:pPr>
              <w:rPr>
                <w:rFonts w:ascii="Trebuchet MS" w:hAnsi="Trebuchet MS"/>
              </w:rPr>
            </w:pPr>
          </w:p>
        </w:tc>
      </w:tr>
      <w:tr w:rsidR="0088276C" w:rsidRPr="00C843B9" w:rsidTr="0088276C">
        <w:tc>
          <w:tcPr>
            <w:tcW w:w="4361" w:type="dxa"/>
          </w:tcPr>
          <w:p w:rsidR="0088276C" w:rsidRPr="00C843B9" w:rsidRDefault="0088276C">
            <w:pPr>
              <w:rPr>
                <w:rFonts w:ascii="Trebuchet MS" w:hAnsi="Trebuchet MS"/>
              </w:rPr>
            </w:pPr>
            <w:r w:rsidRPr="00C843B9">
              <w:rPr>
                <w:rFonts w:ascii="Trebuchet MS" w:hAnsi="Trebuchet MS"/>
              </w:rPr>
              <w:t>Session logs</w:t>
            </w:r>
          </w:p>
        </w:tc>
        <w:tc>
          <w:tcPr>
            <w:tcW w:w="1559" w:type="dxa"/>
          </w:tcPr>
          <w:p w:rsidR="0088276C" w:rsidRPr="00C843B9" w:rsidRDefault="0088276C">
            <w:pPr>
              <w:rPr>
                <w:rFonts w:ascii="Trebuchet MS" w:hAnsi="Trebuchet MS"/>
              </w:rPr>
            </w:pPr>
          </w:p>
        </w:tc>
      </w:tr>
      <w:tr w:rsidR="0088276C" w:rsidRPr="00C843B9" w:rsidTr="0088276C">
        <w:tc>
          <w:tcPr>
            <w:tcW w:w="4361" w:type="dxa"/>
          </w:tcPr>
          <w:p w:rsidR="0088276C" w:rsidRPr="00C843B9" w:rsidRDefault="0088276C">
            <w:pPr>
              <w:rPr>
                <w:rFonts w:ascii="Trebuchet MS" w:hAnsi="Trebuchet MS"/>
              </w:rPr>
            </w:pPr>
            <w:r w:rsidRPr="00C843B9">
              <w:rPr>
                <w:rFonts w:ascii="Trebuchet MS" w:hAnsi="Trebuchet MS"/>
              </w:rPr>
              <w:t>Notice of concern paperwork</w:t>
            </w:r>
          </w:p>
        </w:tc>
        <w:tc>
          <w:tcPr>
            <w:tcW w:w="1559" w:type="dxa"/>
          </w:tcPr>
          <w:p w:rsidR="0088276C" w:rsidRPr="00C843B9" w:rsidRDefault="0088276C">
            <w:pPr>
              <w:rPr>
                <w:rFonts w:ascii="Trebuchet MS" w:hAnsi="Trebuchet MS"/>
              </w:rPr>
            </w:pPr>
          </w:p>
        </w:tc>
      </w:tr>
      <w:tr w:rsidR="0088276C" w:rsidRPr="00C843B9" w:rsidTr="0088276C">
        <w:tc>
          <w:tcPr>
            <w:tcW w:w="4361" w:type="dxa"/>
          </w:tcPr>
          <w:p w:rsidR="0088276C" w:rsidRPr="00C843B9" w:rsidRDefault="0088276C">
            <w:pPr>
              <w:rPr>
                <w:rFonts w:ascii="Trebuchet MS" w:hAnsi="Trebuchet MS"/>
              </w:rPr>
            </w:pPr>
            <w:r w:rsidRPr="00C843B9">
              <w:rPr>
                <w:rFonts w:ascii="Trebuchet MS" w:hAnsi="Trebuchet MS"/>
              </w:rPr>
              <w:t>Accident forms</w:t>
            </w:r>
          </w:p>
        </w:tc>
        <w:tc>
          <w:tcPr>
            <w:tcW w:w="1559" w:type="dxa"/>
          </w:tcPr>
          <w:p w:rsidR="0088276C" w:rsidRPr="00C843B9" w:rsidRDefault="0088276C">
            <w:pPr>
              <w:rPr>
                <w:rFonts w:ascii="Trebuchet MS" w:hAnsi="Trebuchet MS"/>
              </w:rPr>
            </w:pPr>
          </w:p>
        </w:tc>
      </w:tr>
      <w:tr w:rsidR="0097218D" w:rsidRPr="00C843B9" w:rsidTr="0088276C">
        <w:tc>
          <w:tcPr>
            <w:tcW w:w="4361" w:type="dxa"/>
          </w:tcPr>
          <w:p w:rsidR="0097218D" w:rsidRPr="00C843B9" w:rsidRDefault="0097218D">
            <w:pPr>
              <w:rPr>
                <w:rFonts w:ascii="Trebuchet MS" w:hAnsi="Trebuchet MS"/>
              </w:rPr>
            </w:pPr>
            <w:r w:rsidRPr="00C843B9">
              <w:rPr>
                <w:rFonts w:ascii="Trebuchet MS" w:hAnsi="Trebuchet MS"/>
              </w:rPr>
              <w:t>Evaluation form</w:t>
            </w:r>
          </w:p>
        </w:tc>
        <w:tc>
          <w:tcPr>
            <w:tcW w:w="1559" w:type="dxa"/>
          </w:tcPr>
          <w:p w:rsidR="0097218D" w:rsidRPr="00C843B9" w:rsidRDefault="0097218D">
            <w:pPr>
              <w:rPr>
                <w:rFonts w:ascii="Trebuchet MS" w:hAnsi="Trebuchet MS"/>
              </w:rPr>
            </w:pPr>
          </w:p>
        </w:tc>
      </w:tr>
      <w:bookmarkEnd w:id="0"/>
    </w:tbl>
    <w:p w:rsidR="0088276C" w:rsidRPr="00C843B9" w:rsidRDefault="0088276C">
      <w:pPr>
        <w:rPr>
          <w:rFonts w:ascii="Trebuchet MS" w:hAnsi="Trebuchet MS"/>
        </w:rPr>
      </w:pPr>
    </w:p>
    <w:sectPr w:rsidR="0088276C" w:rsidRPr="00C843B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196" w:rsidRDefault="000F5196" w:rsidP="002034CC">
      <w:pPr>
        <w:spacing w:after="0" w:line="240" w:lineRule="auto"/>
      </w:pPr>
      <w:r>
        <w:separator/>
      </w:r>
    </w:p>
  </w:endnote>
  <w:endnote w:type="continuationSeparator" w:id="0">
    <w:p w:rsidR="000F5196" w:rsidRDefault="000F5196" w:rsidP="00203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196" w:rsidRDefault="000F5196" w:rsidP="002034CC">
      <w:pPr>
        <w:spacing w:after="0" w:line="240" w:lineRule="auto"/>
      </w:pPr>
      <w:r>
        <w:separator/>
      </w:r>
    </w:p>
  </w:footnote>
  <w:footnote w:type="continuationSeparator" w:id="0">
    <w:p w:rsidR="000F5196" w:rsidRDefault="000F5196" w:rsidP="002034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4CC" w:rsidRDefault="002034CC">
    <w:pPr>
      <w:pStyle w:val="Header"/>
    </w:pPr>
    <w:r>
      <w:rPr>
        <w:rFonts w:ascii="Tahoma" w:hAnsi="Tahoma" w:cs="Tahoma"/>
        <w:b/>
        <w:noProof/>
        <w:sz w:val="28"/>
      </w:rPr>
      <w:drawing>
        <wp:anchor distT="0" distB="0" distL="114300" distR="114300" simplePos="0" relativeHeight="251659264" behindDoc="0" locked="0" layoutInCell="1" allowOverlap="1" wp14:anchorId="1A9AA3A3" wp14:editId="3984749D">
          <wp:simplePos x="0" y="0"/>
          <wp:positionH relativeFrom="column">
            <wp:posOffset>-31915</wp:posOffset>
          </wp:positionH>
          <wp:positionV relativeFrom="paragraph">
            <wp:posOffset>-379812</wp:posOffset>
          </wp:positionV>
          <wp:extent cx="977900" cy="7334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lash logo.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7900" cy="733425"/>
                  </a:xfrm>
                  <a:prstGeom prst="rect">
                    <a:avLst/>
                  </a:prstGeom>
                </pic:spPr>
              </pic:pic>
            </a:graphicData>
          </a:graphic>
          <wp14:sizeRelH relativeFrom="page">
            <wp14:pctWidth>0</wp14:pctWidth>
          </wp14:sizeRelH>
          <wp14:sizeRelV relativeFrom="page">
            <wp14:pctHeight>0</wp14:pctHeight>
          </wp14:sizeRelV>
        </wp:anchor>
      </w:drawing>
    </w:r>
  </w:p>
  <w:p w:rsidR="002034CC" w:rsidRDefault="002034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83109"/>
    <w:multiLevelType w:val="hybridMultilevel"/>
    <w:tmpl w:val="C76CF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DC790F"/>
    <w:multiLevelType w:val="hybridMultilevel"/>
    <w:tmpl w:val="F438B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FB7662D"/>
    <w:multiLevelType w:val="hybridMultilevel"/>
    <w:tmpl w:val="44F6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FCA4A7C"/>
    <w:multiLevelType w:val="hybridMultilevel"/>
    <w:tmpl w:val="8EDCF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98C61CA"/>
    <w:multiLevelType w:val="hybridMultilevel"/>
    <w:tmpl w:val="B27A5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0C5"/>
    <w:rsid w:val="000F5196"/>
    <w:rsid w:val="002034CC"/>
    <w:rsid w:val="002B39C0"/>
    <w:rsid w:val="0039264D"/>
    <w:rsid w:val="00667FF2"/>
    <w:rsid w:val="006D4168"/>
    <w:rsid w:val="0088276C"/>
    <w:rsid w:val="0097218D"/>
    <w:rsid w:val="009A75BF"/>
    <w:rsid w:val="00BA6F72"/>
    <w:rsid w:val="00C02C81"/>
    <w:rsid w:val="00C843B9"/>
    <w:rsid w:val="00D40954"/>
    <w:rsid w:val="00E916DE"/>
    <w:rsid w:val="00F116E8"/>
    <w:rsid w:val="00FD0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F72"/>
    <w:pPr>
      <w:ind w:left="720"/>
      <w:contextualSpacing/>
    </w:pPr>
  </w:style>
  <w:style w:type="table" w:styleId="TableGrid">
    <w:name w:val="Table Grid"/>
    <w:basedOn w:val="TableNormal"/>
    <w:uiPriority w:val="59"/>
    <w:rsid w:val="00882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34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4CC"/>
  </w:style>
  <w:style w:type="paragraph" w:styleId="Footer">
    <w:name w:val="footer"/>
    <w:basedOn w:val="Normal"/>
    <w:link w:val="FooterChar"/>
    <w:uiPriority w:val="99"/>
    <w:unhideWhenUsed/>
    <w:rsid w:val="002034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4CC"/>
  </w:style>
  <w:style w:type="paragraph" w:styleId="BalloonText">
    <w:name w:val="Balloon Text"/>
    <w:basedOn w:val="Normal"/>
    <w:link w:val="BalloonTextChar"/>
    <w:uiPriority w:val="99"/>
    <w:semiHidden/>
    <w:unhideWhenUsed/>
    <w:rsid w:val="002034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4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F72"/>
    <w:pPr>
      <w:ind w:left="720"/>
      <w:contextualSpacing/>
    </w:pPr>
  </w:style>
  <w:style w:type="table" w:styleId="TableGrid">
    <w:name w:val="Table Grid"/>
    <w:basedOn w:val="TableNormal"/>
    <w:uiPriority w:val="59"/>
    <w:rsid w:val="00882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34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4CC"/>
  </w:style>
  <w:style w:type="paragraph" w:styleId="Footer">
    <w:name w:val="footer"/>
    <w:basedOn w:val="Normal"/>
    <w:link w:val="FooterChar"/>
    <w:uiPriority w:val="99"/>
    <w:unhideWhenUsed/>
    <w:rsid w:val="002034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4CC"/>
  </w:style>
  <w:style w:type="paragraph" w:styleId="BalloonText">
    <w:name w:val="Balloon Text"/>
    <w:basedOn w:val="Normal"/>
    <w:link w:val="BalloonTextChar"/>
    <w:uiPriority w:val="99"/>
    <w:semiHidden/>
    <w:unhideWhenUsed/>
    <w:rsid w:val="002034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4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F448C662FB394AAC99D0785FCB9EFE" ma:contentTypeVersion="12" ma:contentTypeDescription="Create a new document." ma:contentTypeScope="" ma:versionID="e3a80fcddee31f7bdc07cd7947896638">
  <xsd:schema xmlns:xsd="http://www.w3.org/2001/XMLSchema" xmlns:xs="http://www.w3.org/2001/XMLSchema" xmlns:p="http://schemas.microsoft.com/office/2006/metadata/properties" xmlns:ns2="466f9437-edad-4b70-8c1e-678e90a28dbe" xmlns:ns3="13a34a21-b267-41f8-862e-9a79bb07b7ec" targetNamespace="http://schemas.microsoft.com/office/2006/metadata/properties" ma:root="true" ma:fieldsID="b399310ff7b3ad8a157415961e7b9546" ns2:_="" ns3:_="">
    <xsd:import namespace="466f9437-edad-4b70-8c1e-678e90a28dbe"/>
    <xsd:import namespace="13a34a21-b267-41f8-862e-9a79bb07b7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f9437-edad-4b70-8c1e-678e90a28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34a21-b267-41f8-862e-9a79bb07b7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A76DD3-F16D-4121-8CF0-5C0EF55FF5A1}"/>
</file>

<file path=customXml/itemProps2.xml><?xml version="1.0" encoding="utf-8"?>
<ds:datastoreItem xmlns:ds="http://schemas.openxmlformats.org/officeDocument/2006/customXml" ds:itemID="{EC4D51B5-6ACD-4193-B095-7690BC6214DA}"/>
</file>

<file path=customXml/itemProps3.xml><?xml version="1.0" encoding="utf-8"?>
<ds:datastoreItem xmlns:ds="http://schemas.openxmlformats.org/officeDocument/2006/customXml" ds:itemID="{4075B978-8D0F-4DAA-89CE-2CFD55A7B162}"/>
</file>

<file path=docProps/app.xml><?xml version="1.0" encoding="utf-8"?>
<Properties xmlns="http://schemas.openxmlformats.org/officeDocument/2006/extended-properties" xmlns:vt="http://schemas.openxmlformats.org/officeDocument/2006/docPropsVTypes">
  <Template>Normal</Template>
  <TotalTime>0</TotalTime>
  <Pages>3</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Salvation Army</dc:creator>
  <cp:lastModifiedBy>user</cp:lastModifiedBy>
  <cp:revision>3</cp:revision>
  <dcterms:created xsi:type="dcterms:W3CDTF">2019-04-04T15:35:00Z</dcterms:created>
  <dcterms:modified xsi:type="dcterms:W3CDTF">2019-04-04T15:35:00Z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0x0101004BF448C662FB394AAC99D0785FCB9EFE</vt:lpwstr>
  </property>
</Properties>
</file>